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3145" w14:textId="1D9481E4" w:rsidR="00074848" w:rsidRPr="00D5315A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Nazwa przedmiotu:</w:t>
      </w:r>
      <w:r w:rsidR="008E6AF0"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WDŻ</w:t>
      </w:r>
      <w:r w:rsid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3.</w:t>
      </w:r>
      <w:r w:rsidR="00FA7C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04.</w:t>
      </w:r>
      <w:r w:rsid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20r.</w:t>
      </w:r>
    </w:p>
    <w:p w14:paraId="1B1CF0A5" w14:textId="47667C3B" w:rsidR="00074848" w:rsidRPr="00D5315A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Klasa: </w:t>
      </w:r>
      <w:r w:rsidR="008E6AF0"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VB</w:t>
      </w:r>
    </w:p>
    <w:p w14:paraId="3839AFC5" w14:textId="000EF5A4" w:rsidR="008E6AF0" w:rsidRPr="00D5315A" w:rsidRDefault="008E6AF0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Temat: Media – wybieram świadomie, korzystam bezpiecznie.</w:t>
      </w:r>
    </w:p>
    <w:p w14:paraId="4048B5D8" w14:textId="77777777" w:rsidR="00074848" w:rsidRPr="00D5315A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28FFD3D" w14:textId="10506873" w:rsidR="00074848" w:rsidRPr="00D5315A" w:rsidRDefault="00D5315A" w:rsidP="008E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w</w:t>
      </w:r>
      <w:r w:rsidR="0007484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trakcie tej lekcji (cele</w:t>
      </w:r>
      <w:r w:rsidR="008E6AF0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):</w:t>
      </w:r>
      <w:r w:rsidR="0007484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48F308CB" w14:textId="077C1246" w:rsidR="00074848" w:rsidRPr="00D5315A" w:rsidRDefault="00D5315A" w:rsidP="00D53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1.</w:t>
      </w:r>
      <w:r w:rsidR="0007484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nauczysz się</w:t>
      </w:r>
      <w:r w:rsidR="00B5575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:</w:t>
      </w:r>
      <w:r w:rsidR="008E6AF0" w:rsidRPr="00D5315A">
        <w:rPr>
          <w:rFonts w:ascii="Times New Roman" w:hAnsi="Times New Roman" w:cs="Times New Roman"/>
          <w:sz w:val="24"/>
          <w:szCs w:val="24"/>
        </w:rPr>
        <w:t xml:space="preserve"> </w:t>
      </w:r>
      <w:r w:rsidR="008E6AF0" w:rsidRPr="00D5315A">
        <w:rPr>
          <w:rFonts w:ascii="Times New Roman" w:hAnsi="Times New Roman" w:cs="Times New Roman"/>
          <w:sz w:val="24"/>
          <w:szCs w:val="24"/>
        </w:rPr>
        <w:br/>
        <w:t xml:space="preserve">Uczeń potrafi: omówić zalety środków masowej komunikacji, • dostrzec mechanizmy manipulacji w reklamie, • ocenić wagę kontaktów wirtualnych i porównać z kontaktami społecznymi (koledzy, przyjaciele) w realu, • krytycznie ocenić sieciowe informacje, • omówić zagadnienie odpowiedzialnego korzystania z mediów elektronicznych. </w:t>
      </w:r>
      <w:bookmarkStart w:id="0" w:name="_Hlk36490047"/>
      <w:r w:rsidR="006A285A" w:rsidRPr="00D531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Uczeń uświadomi sobie, że: • refleksyjne podejście do mediów i analiza proponowanych treści może uchronić przed poddaniem się manipulacji i uzależnieniem</w:t>
      </w:r>
    </w:p>
    <w:p w14:paraId="189367BF" w14:textId="56FD91F2" w:rsidR="006A285A" w:rsidRPr="00D5315A" w:rsidRDefault="006A285A" w:rsidP="00D53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 pojęcia </w:t>
      </w:r>
      <w:proofErr w:type="spellStart"/>
      <w:r w:rsidRPr="00D5315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hejting</w:t>
      </w:r>
      <w:proofErr w:type="spellEnd"/>
      <w:r w:rsidRPr="00D5315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Stalking, cyberprzemoc</w:t>
      </w:r>
    </w:p>
    <w:bookmarkEnd w:id="0"/>
    <w:p w14:paraId="2EA52259" w14:textId="117C7B51" w:rsidR="00074848" w:rsidRPr="00D5315A" w:rsidRDefault="00FA7CA0" w:rsidP="00D53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2 </w:t>
      </w:r>
      <w:r w:rsidR="00B5575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</w:t>
      </w:r>
      <w:r w:rsidR="0007484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bejrzysz</w:t>
      </w:r>
      <w:r w:rsidR="00B5575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film </w:t>
      </w:r>
      <w:r w:rsidR="00B5575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  <w:t>Fundacji Uniwersytetu Dzieci „Jak bezpiecznie korzystać z mediów społecznościowych”</w:t>
      </w:r>
      <w:r w:rsidR="0007484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hyperlink r:id="rId5" w:history="1">
        <w:r w:rsidR="00B55758" w:rsidRPr="00D531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https://www.youtube.com/watch?v=xWkCkwsLA10</w:t>
        </w:r>
      </w:hyperlink>
    </w:p>
    <w:p w14:paraId="5E3F4596" w14:textId="6F939795" w:rsidR="006A285A" w:rsidRPr="00FA7CA0" w:rsidRDefault="00D5315A" w:rsidP="00D5315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Obejrzysz </w:t>
      </w:r>
      <w:r w:rsidR="006A285A" w:rsidRPr="00D5315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prezentację</w:t>
      </w:r>
    </w:p>
    <w:p w14:paraId="0C2B2213" w14:textId="7F5649C1" w:rsidR="00FA7CA0" w:rsidRDefault="00FA7CA0" w:rsidP="00FA7C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object w:dxaOrig="1520" w:dyaOrig="987" w14:anchorId="2C586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6" o:title=""/>
          </v:shape>
          <o:OLEObject Type="Embed" ProgID="PowerPoint.Show.12" ShapeID="_x0000_i1025" DrawAspect="Icon" ObjectID="_1647366841" r:id="rId7"/>
        </w:object>
      </w:r>
    </w:p>
    <w:p w14:paraId="7A45F31F" w14:textId="688CE0FF" w:rsidR="00FA7CA0" w:rsidRDefault="00FA7CA0" w:rsidP="00FA7C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4469E397" w14:textId="002C9B5B" w:rsidR="006A285A" w:rsidRPr="00D5315A" w:rsidRDefault="006A285A" w:rsidP="006A285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531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5315A" w:rsidRPr="00D5315A">
        <w:rPr>
          <w:rFonts w:ascii="Times New Roman" w:hAnsi="Times New Roman" w:cs="Times New Roman"/>
          <w:sz w:val="24"/>
          <w:szCs w:val="24"/>
          <w:lang w:eastAsia="pl-PL"/>
        </w:rPr>
        <w:t>3 w</w:t>
      </w:r>
      <w:r w:rsidRPr="00D5315A">
        <w:rPr>
          <w:rFonts w:ascii="Times New Roman" w:hAnsi="Times New Roman" w:cs="Times New Roman"/>
          <w:sz w:val="24"/>
          <w:szCs w:val="24"/>
          <w:lang w:eastAsia="pl-PL"/>
        </w:rPr>
        <w:t xml:space="preserve">ykonasz zadanie domowe; całej rodzinie zaproponuj dziś wieczorem puzzle, gry planszowe jako alternatywa do gier komputerowych </w:t>
      </w:r>
    </w:p>
    <w:p w14:paraId="5607AECF" w14:textId="4547168D" w:rsidR="00074848" w:rsidRPr="00FA7CA0" w:rsidRDefault="00074848" w:rsidP="00FA7C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Czego będziesz potrzebować do tej lekcji?</w:t>
      </w:r>
    </w:p>
    <w:p w14:paraId="7FCA1CFA" w14:textId="77777777" w:rsidR="00074848" w:rsidRPr="00D5315A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smartfon</w:t>
      </w:r>
    </w:p>
    <w:p w14:paraId="07C6A49A" w14:textId="77777777" w:rsidR="00074848" w:rsidRPr="00D5315A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laptop/komputer</w:t>
      </w:r>
    </w:p>
    <w:p w14:paraId="6AA54C22" w14:textId="42D38BB9" w:rsidR="00074848" w:rsidRPr="00D5315A" w:rsidRDefault="006A285A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puzzle, gry planszowe</w:t>
      </w:r>
    </w:p>
    <w:p w14:paraId="6266AA49" w14:textId="77777777" w:rsidR="00074848" w:rsidRPr="00D5315A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dostęp do Internetu i przeglądarki internetowej</w:t>
      </w:r>
    </w:p>
    <w:p w14:paraId="64087B58" w14:textId="0377313D" w:rsidR="00074848" w:rsidRPr="00D5315A" w:rsidRDefault="00074848" w:rsidP="00FA7CA0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ewentualnie wsparcie rodzeństwa lub innego członka rodziny, który zna pomoże Ci w obsłudze sprzętu i Internetu</w:t>
      </w:r>
    </w:p>
    <w:p w14:paraId="6AD39648" w14:textId="42FED602" w:rsidR="00074848" w:rsidRPr="00D5315A" w:rsidRDefault="00074848" w:rsidP="00FA7C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</w:t>
      </w:r>
    </w:p>
    <w:p w14:paraId="523934F4" w14:textId="77777777" w:rsidR="00074848" w:rsidRPr="00D5315A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7B14496" w14:textId="1BEE3835" w:rsidR="00074848" w:rsidRPr="00D5315A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ZAKRES REALIZACJI PODSTAWY PROGRAMOWEJ:</w:t>
      </w:r>
    </w:p>
    <w:p w14:paraId="1CEF1695" w14:textId="77777777" w:rsidR="008E6AF0" w:rsidRPr="00D5315A" w:rsidRDefault="008E6AF0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1" w:name="_GoBack"/>
      <w:bookmarkEnd w:id="1"/>
    </w:p>
    <w:p w14:paraId="66A1276D" w14:textId="6C4CF06E" w:rsidR="00074848" w:rsidRPr="00D5315A" w:rsidRDefault="008E6AF0" w:rsidP="000748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15A">
        <w:rPr>
          <w:rFonts w:ascii="Times New Roman" w:hAnsi="Times New Roman" w:cs="Times New Roman"/>
          <w:sz w:val="24"/>
          <w:szCs w:val="24"/>
        </w:rPr>
        <w:t>Wymagania ogólne: VII Wymagania szczegółowe: VI.8</w:t>
      </w:r>
    </w:p>
    <w:p w14:paraId="5EB0AF15" w14:textId="77777777" w:rsidR="008E6AF0" w:rsidRPr="00D5315A" w:rsidRDefault="008E6AF0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59CBBC8" w14:textId="77777777" w:rsidR="003408DE" w:rsidRPr="00D5315A" w:rsidRDefault="003408DE">
      <w:pPr>
        <w:rPr>
          <w:rFonts w:ascii="Times New Roman" w:hAnsi="Times New Roman" w:cs="Times New Roman"/>
          <w:sz w:val="24"/>
          <w:szCs w:val="24"/>
        </w:rPr>
      </w:pPr>
    </w:p>
    <w:sectPr w:rsidR="003408DE" w:rsidRPr="00D5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BDB"/>
    <w:multiLevelType w:val="hybridMultilevel"/>
    <w:tmpl w:val="1254863A"/>
    <w:lvl w:ilvl="0" w:tplc="BF14D21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972E2"/>
    <w:multiLevelType w:val="multilevel"/>
    <w:tmpl w:val="49D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8"/>
    <w:rsid w:val="00074848"/>
    <w:rsid w:val="003408DE"/>
    <w:rsid w:val="006A285A"/>
    <w:rsid w:val="008E6AF0"/>
    <w:rsid w:val="00B55758"/>
    <w:rsid w:val="00D5315A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641"/>
  <w15:chartTrackingRefBased/>
  <w15:docId w15:val="{0B9FCBF3-7936-4730-BE71-F68F9497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85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28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57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285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A28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Presentation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xWkCkwsLA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5</cp:revision>
  <dcterms:created xsi:type="dcterms:W3CDTF">2020-03-27T12:03:00Z</dcterms:created>
  <dcterms:modified xsi:type="dcterms:W3CDTF">2020-04-02T19:08:00Z</dcterms:modified>
</cp:coreProperties>
</file>